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35D07" w14:textId="77777777" w:rsidR="00491A2A" w:rsidRPr="001F44A9" w:rsidRDefault="00491A2A">
      <w:pPr>
        <w:pStyle w:val="Word"/>
        <w:spacing w:line="339" w:lineRule="exact"/>
        <w:rPr>
          <w:rFonts w:asciiTheme="minorEastAsia" w:eastAsiaTheme="minorEastAsia" w:hAnsiTheme="minorEastAsia" w:hint="default"/>
          <w:sz w:val="24"/>
        </w:rPr>
      </w:pPr>
    </w:p>
    <w:p w14:paraId="2A34ABF0" w14:textId="66E93EEC" w:rsidR="00491A2A" w:rsidRPr="001F44A9" w:rsidRDefault="001F44A9">
      <w:pPr>
        <w:pStyle w:val="Word"/>
        <w:spacing w:line="339" w:lineRule="exact"/>
        <w:jc w:val="right"/>
        <w:rPr>
          <w:rFonts w:asciiTheme="minorEastAsia" w:eastAsiaTheme="minorEastAsia" w:hAnsiTheme="minorEastAsia" w:hint="default"/>
          <w:sz w:val="24"/>
        </w:rPr>
      </w:pPr>
      <w:r w:rsidRPr="001F44A9">
        <w:rPr>
          <w:rFonts w:asciiTheme="minorEastAsia" w:eastAsiaTheme="minorEastAsia" w:hAnsiTheme="minorEastAsia"/>
          <w:sz w:val="22"/>
        </w:rPr>
        <w:t>令和</w:t>
      </w:r>
      <w:r w:rsidR="00CF75AD">
        <w:rPr>
          <w:rFonts w:asciiTheme="minorEastAsia" w:eastAsiaTheme="minorEastAsia" w:hAnsiTheme="minorEastAsia"/>
          <w:sz w:val="22"/>
        </w:rPr>
        <w:t>６</w:t>
      </w:r>
      <w:r w:rsidRPr="001F44A9">
        <w:rPr>
          <w:rFonts w:asciiTheme="minorEastAsia" w:eastAsiaTheme="minorEastAsia" w:hAnsiTheme="minorEastAsia"/>
          <w:sz w:val="22"/>
        </w:rPr>
        <w:t xml:space="preserve">年　</w:t>
      </w:r>
      <w:r w:rsidR="00FD4C02">
        <w:rPr>
          <w:rFonts w:asciiTheme="minorEastAsia" w:eastAsiaTheme="minorEastAsia" w:hAnsiTheme="minorEastAsia"/>
          <w:sz w:val="22"/>
        </w:rPr>
        <w:t xml:space="preserve">　</w:t>
      </w:r>
      <w:r w:rsidRPr="001F44A9">
        <w:rPr>
          <w:rFonts w:asciiTheme="minorEastAsia" w:eastAsiaTheme="minorEastAsia" w:hAnsiTheme="minorEastAsia"/>
          <w:sz w:val="22"/>
        </w:rPr>
        <w:t xml:space="preserve">月　</w:t>
      </w:r>
      <w:r w:rsidR="00CD6661">
        <w:rPr>
          <w:rFonts w:asciiTheme="minorEastAsia" w:eastAsiaTheme="minorEastAsia" w:hAnsiTheme="minorEastAsia"/>
          <w:sz w:val="22"/>
        </w:rPr>
        <w:t xml:space="preserve">　</w:t>
      </w:r>
      <w:r w:rsidR="00491A2A" w:rsidRPr="001F44A9">
        <w:rPr>
          <w:rFonts w:asciiTheme="minorEastAsia" w:eastAsiaTheme="minorEastAsia" w:hAnsiTheme="minorEastAsia"/>
          <w:sz w:val="22"/>
        </w:rPr>
        <w:t xml:space="preserve">日　</w:t>
      </w:r>
    </w:p>
    <w:p w14:paraId="41B4DA39" w14:textId="77777777" w:rsidR="00491A2A" w:rsidRPr="001F44A9" w:rsidRDefault="00491A2A">
      <w:pPr>
        <w:pStyle w:val="Word"/>
        <w:spacing w:line="339" w:lineRule="exact"/>
        <w:rPr>
          <w:rFonts w:asciiTheme="minorEastAsia" w:eastAsiaTheme="minorEastAsia" w:hAnsiTheme="minorEastAsia" w:hint="default"/>
          <w:sz w:val="24"/>
        </w:rPr>
      </w:pPr>
    </w:p>
    <w:p w14:paraId="522493D9" w14:textId="512408CD" w:rsidR="00491A2A" w:rsidRDefault="00CF75AD">
      <w:pPr>
        <w:pStyle w:val="Word"/>
        <w:spacing w:line="339" w:lineRule="exact"/>
        <w:rPr>
          <w:rFonts w:asciiTheme="minorEastAsia" w:eastAsiaTheme="minorEastAsia" w:hAnsiTheme="minorEastAsia" w:hint="default"/>
          <w:sz w:val="22"/>
        </w:rPr>
      </w:pPr>
      <w:r>
        <w:rPr>
          <w:rFonts w:asciiTheme="minorEastAsia" w:eastAsiaTheme="minorEastAsia" w:hAnsiTheme="minorEastAsia"/>
          <w:sz w:val="22"/>
        </w:rPr>
        <w:t>都城ぼんち地域振興株式会社</w:t>
      </w:r>
    </w:p>
    <w:p w14:paraId="6048CF2F" w14:textId="2725731E" w:rsidR="00FD4C02" w:rsidRPr="001F44A9" w:rsidRDefault="00FD4C02" w:rsidP="00CF75AD">
      <w:pPr>
        <w:pStyle w:val="Word"/>
        <w:spacing w:line="339" w:lineRule="exact"/>
        <w:ind w:firstLineChars="100" w:firstLine="223"/>
        <w:rPr>
          <w:rFonts w:asciiTheme="minorEastAsia" w:eastAsiaTheme="minorEastAsia" w:hAnsiTheme="minorEastAsia" w:hint="default"/>
          <w:sz w:val="24"/>
        </w:rPr>
      </w:pPr>
      <w:r>
        <w:rPr>
          <w:rFonts w:asciiTheme="minorEastAsia" w:eastAsiaTheme="minorEastAsia" w:hAnsiTheme="minorEastAsia" w:hint="default"/>
          <w:sz w:val="22"/>
        </w:rPr>
        <w:t xml:space="preserve">代表取締役　</w:t>
      </w:r>
      <w:r w:rsidR="00CF75AD">
        <w:rPr>
          <w:rFonts w:asciiTheme="minorEastAsia" w:eastAsiaTheme="minorEastAsia" w:hAnsiTheme="minorEastAsia"/>
          <w:sz w:val="22"/>
        </w:rPr>
        <w:t>小川　広美</w:t>
      </w:r>
      <w:r>
        <w:rPr>
          <w:rFonts w:asciiTheme="minorEastAsia" w:eastAsiaTheme="minorEastAsia" w:hAnsiTheme="minorEastAsia" w:hint="default"/>
          <w:sz w:val="22"/>
        </w:rPr>
        <w:t xml:space="preserve">　宛</w:t>
      </w:r>
      <w:r w:rsidR="00CF75AD">
        <w:rPr>
          <w:rFonts w:asciiTheme="minorEastAsia" w:eastAsiaTheme="minorEastAsia" w:hAnsiTheme="minorEastAsia"/>
          <w:sz w:val="22"/>
        </w:rPr>
        <w:t>て</w:t>
      </w:r>
    </w:p>
    <w:p w14:paraId="644138BB" w14:textId="77777777" w:rsidR="00491A2A" w:rsidRPr="001F44A9" w:rsidRDefault="00491A2A">
      <w:pPr>
        <w:pStyle w:val="Word"/>
        <w:spacing w:line="339" w:lineRule="exact"/>
        <w:rPr>
          <w:rFonts w:asciiTheme="minorEastAsia" w:eastAsiaTheme="minorEastAsia" w:hAnsiTheme="minorEastAsia" w:hint="default"/>
          <w:sz w:val="24"/>
        </w:rPr>
      </w:pPr>
    </w:p>
    <w:p w14:paraId="352A4509" w14:textId="77777777" w:rsidR="00491A2A" w:rsidRPr="001F44A9" w:rsidRDefault="00491A2A" w:rsidP="00F16A2A">
      <w:pPr>
        <w:pStyle w:val="Word"/>
        <w:spacing w:line="339" w:lineRule="exact"/>
        <w:ind w:firstLineChars="2300" w:firstLine="5138"/>
        <w:jc w:val="left"/>
        <w:rPr>
          <w:rFonts w:asciiTheme="minorEastAsia" w:eastAsiaTheme="minorEastAsia" w:hAnsiTheme="minorEastAsia" w:hint="default"/>
        </w:rPr>
      </w:pPr>
      <w:r w:rsidRPr="001F44A9">
        <w:rPr>
          <w:rFonts w:asciiTheme="minorEastAsia" w:eastAsiaTheme="minorEastAsia" w:hAnsiTheme="minorEastAsia"/>
          <w:sz w:val="22"/>
        </w:rPr>
        <w:t>住　所</w:t>
      </w:r>
      <w:r w:rsidR="00FD4C02">
        <w:rPr>
          <w:rFonts w:asciiTheme="minorEastAsia" w:eastAsiaTheme="minorEastAsia" w:hAnsiTheme="minorEastAsia"/>
          <w:sz w:val="22"/>
        </w:rPr>
        <w:t xml:space="preserve">　</w:t>
      </w:r>
    </w:p>
    <w:p w14:paraId="31A741B6" w14:textId="77777777" w:rsidR="00F16A2A" w:rsidRPr="001F44A9" w:rsidRDefault="00491A2A" w:rsidP="00F16A2A">
      <w:pPr>
        <w:ind w:firstLineChars="2300" w:firstLine="5138"/>
        <w:rPr>
          <w:rFonts w:asciiTheme="minorEastAsia" w:eastAsiaTheme="minorEastAsia" w:hAnsiTheme="minorEastAsia" w:hint="default"/>
          <w:sz w:val="22"/>
        </w:rPr>
      </w:pPr>
      <w:r w:rsidRPr="001F44A9">
        <w:rPr>
          <w:rFonts w:asciiTheme="minorEastAsia" w:eastAsiaTheme="minorEastAsia" w:hAnsiTheme="minorEastAsia"/>
          <w:sz w:val="22"/>
        </w:rPr>
        <w:t>団体名</w:t>
      </w:r>
      <w:r w:rsidR="00847A87">
        <w:rPr>
          <w:rFonts w:asciiTheme="minorEastAsia" w:eastAsiaTheme="minorEastAsia" w:hAnsiTheme="minorEastAsia"/>
          <w:sz w:val="22"/>
        </w:rPr>
        <w:t xml:space="preserve">　</w:t>
      </w:r>
    </w:p>
    <w:p w14:paraId="7890BBFB" w14:textId="77777777" w:rsidR="00491A2A" w:rsidRPr="001F44A9" w:rsidRDefault="00491A2A" w:rsidP="00F16A2A">
      <w:pPr>
        <w:ind w:firstLineChars="2700" w:firstLine="5762"/>
        <w:rPr>
          <w:rFonts w:asciiTheme="minorEastAsia" w:eastAsiaTheme="minorEastAsia" w:hAnsiTheme="minorEastAsia" w:hint="default"/>
        </w:rPr>
      </w:pPr>
    </w:p>
    <w:p w14:paraId="6388765B" w14:textId="77777777" w:rsidR="00491A2A" w:rsidRPr="001F44A9" w:rsidRDefault="00491A2A" w:rsidP="00D6474D">
      <w:pPr>
        <w:ind w:firstLineChars="1950" w:firstLine="5175"/>
        <w:rPr>
          <w:rFonts w:asciiTheme="minorEastAsia" w:eastAsiaTheme="minorEastAsia" w:hAnsiTheme="minorEastAsia" w:hint="default"/>
        </w:rPr>
      </w:pPr>
      <w:r w:rsidRPr="00847A87">
        <w:rPr>
          <w:rFonts w:asciiTheme="minorEastAsia" w:eastAsiaTheme="minorEastAsia" w:hAnsiTheme="minorEastAsia"/>
          <w:spacing w:val="21"/>
          <w:sz w:val="22"/>
          <w:fitText w:val="638" w:id="5"/>
        </w:rPr>
        <w:t>ﾌﾘｶﾞ</w:t>
      </w:r>
      <w:r w:rsidRPr="00847A87">
        <w:rPr>
          <w:rFonts w:asciiTheme="minorEastAsia" w:eastAsiaTheme="minorEastAsia" w:hAnsiTheme="minorEastAsia"/>
          <w:spacing w:val="4"/>
          <w:sz w:val="22"/>
          <w:fitText w:val="638" w:id="5"/>
        </w:rPr>
        <w:t>ﾅ</w:t>
      </w:r>
      <w:r w:rsidR="00F16A2A" w:rsidRPr="001F44A9">
        <w:rPr>
          <w:rFonts w:asciiTheme="minorEastAsia" w:eastAsiaTheme="minorEastAsia" w:hAnsiTheme="minorEastAsia"/>
          <w:sz w:val="22"/>
        </w:rPr>
        <w:t xml:space="preserve">  </w:t>
      </w:r>
    </w:p>
    <w:p w14:paraId="053169BD" w14:textId="77777777" w:rsidR="00491A2A" w:rsidRPr="001F44A9" w:rsidRDefault="00491A2A" w:rsidP="00F16A2A">
      <w:pPr>
        <w:ind w:firstLineChars="2300" w:firstLine="5138"/>
        <w:rPr>
          <w:rFonts w:asciiTheme="minorEastAsia" w:eastAsiaTheme="minorEastAsia" w:hAnsiTheme="minorEastAsia" w:hint="default"/>
        </w:rPr>
      </w:pPr>
      <w:r w:rsidRPr="001F44A9">
        <w:rPr>
          <w:rFonts w:asciiTheme="minorEastAsia" w:eastAsiaTheme="minorEastAsia" w:hAnsiTheme="minorEastAsia"/>
          <w:sz w:val="22"/>
        </w:rPr>
        <w:t>代表者</w:t>
      </w:r>
      <w:r w:rsidRPr="001F44A9">
        <w:rPr>
          <w:rFonts w:asciiTheme="minorEastAsia" w:eastAsiaTheme="minorEastAsia" w:hAnsiTheme="minorEastAsia"/>
          <w:spacing w:val="-1"/>
          <w:sz w:val="22"/>
        </w:rPr>
        <w:t xml:space="preserve">  </w:t>
      </w:r>
      <w:r w:rsidR="00847A87">
        <w:rPr>
          <w:rFonts w:asciiTheme="minorEastAsia" w:eastAsiaTheme="minorEastAsia" w:hAnsiTheme="minorEastAsia"/>
          <w:spacing w:val="-1"/>
          <w:sz w:val="22"/>
        </w:rPr>
        <w:t xml:space="preserve">　　　</w:t>
      </w:r>
      <w:r w:rsidRPr="001F44A9">
        <w:rPr>
          <w:rFonts w:asciiTheme="minorEastAsia" w:eastAsiaTheme="minorEastAsia" w:hAnsiTheme="minorEastAsia"/>
          <w:spacing w:val="-1"/>
          <w:sz w:val="22"/>
        </w:rPr>
        <w:t xml:space="preserve">                   </w:t>
      </w:r>
      <w:r w:rsidRPr="001F44A9">
        <w:rPr>
          <w:rFonts w:asciiTheme="minorEastAsia" w:eastAsiaTheme="minorEastAsia" w:hAnsiTheme="minorEastAsia"/>
          <w:sz w:val="22"/>
        </w:rPr>
        <w:t>印</w:t>
      </w:r>
    </w:p>
    <w:p w14:paraId="53B2219E" w14:textId="77777777" w:rsidR="00491A2A" w:rsidRDefault="00491A2A">
      <w:pPr>
        <w:rPr>
          <w:rFonts w:asciiTheme="minorEastAsia" w:eastAsiaTheme="minorEastAsia" w:hAnsiTheme="minorEastAsia" w:hint="default"/>
        </w:rPr>
      </w:pPr>
    </w:p>
    <w:p w14:paraId="73C09FCF" w14:textId="77777777" w:rsidR="009F5AEB" w:rsidRPr="001F44A9" w:rsidRDefault="009F5AEB">
      <w:pPr>
        <w:rPr>
          <w:rFonts w:asciiTheme="minorEastAsia" w:eastAsiaTheme="minorEastAsia" w:hAnsiTheme="minorEastAsia" w:hint="default"/>
        </w:rPr>
      </w:pPr>
    </w:p>
    <w:p w14:paraId="3FBFBA3E" w14:textId="77777777" w:rsidR="00491A2A" w:rsidRPr="000303D8" w:rsidRDefault="00491A2A">
      <w:pPr>
        <w:pStyle w:val="Word"/>
        <w:spacing w:line="339" w:lineRule="exact"/>
        <w:jc w:val="center"/>
        <w:rPr>
          <w:rFonts w:asciiTheme="minorEastAsia" w:eastAsiaTheme="minorEastAsia" w:hAnsiTheme="minorEastAsia" w:hint="default"/>
          <w:b/>
          <w:sz w:val="28"/>
          <w:szCs w:val="28"/>
        </w:rPr>
      </w:pPr>
      <w:r w:rsidRPr="000303D8">
        <w:rPr>
          <w:rFonts w:asciiTheme="minorEastAsia" w:eastAsiaTheme="minorEastAsia" w:hAnsiTheme="minorEastAsia"/>
          <w:b/>
          <w:sz w:val="28"/>
          <w:szCs w:val="28"/>
        </w:rPr>
        <w:t>誓　　約　　書</w:t>
      </w:r>
    </w:p>
    <w:p w14:paraId="3958A1AF" w14:textId="77777777" w:rsidR="00491A2A" w:rsidRPr="001F44A9" w:rsidRDefault="00491A2A">
      <w:pPr>
        <w:rPr>
          <w:rFonts w:asciiTheme="minorEastAsia" w:eastAsiaTheme="minorEastAsia" w:hAnsiTheme="minorEastAsia" w:hint="default"/>
        </w:rPr>
      </w:pPr>
    </w:p>
    <w:p w14:paraId="57973B12" w14:textId="73DBBF46" w:rsidR="00491A2A" w:rsidRPr="009F5AEB" w:rsidRDefault="009F5AEB" w:rsidP="00CF75AD">
      <w:pPr>
        <w:ind w:firstLineChars="100" w:firstLine="223"/>
        <w:jc w:val="left"/>
        <w:rPr>
          <w:rFonts w:asciiTheme="minorEastAsia" w:eastAsiaTheme="minorEastAsia" w:hAnsiTheme="minorEastAsia" w:hint="default"/>
          <w:sz w:val="22"/>
        </w:rPr>
      </w:pPr>
      <w:r>
        <w:rPr>
          <w:rFonts w:asciiTheme="minorEastAsia" w:eastAsiaTheme="minorEastAsia" w:hAnsiTheme="minorEastAsia"/>
          <w:sz w:val="22"/>
        </w:rPr>
        <w:t>私は、</w:t>
      </w:r>
      <w:r w:rsidR="00B57A27">
        <w:rPr>
          <w:rFonts w:asciiTheme="minorEastAsia" w:eastAsiaTheme="minorEastAsia" w:hAnsiTheme="minorEastAsia"/>
          <w:sz w:val="22"/>
        </w:rPr>
        <w:t>高城健康増進センター「</w:t>
      </w:r>
      <w:r w:rsidR="00CF75AD">
        <w:rPr>
          <w:rFonts w:asciiTheme="minorEastAsia" w:hAnsiTheme="minorEastAsia"/>
          <w:szCs w:val="21"/>
        </w:rPr>
        <w:t>観音さくらの里</w:t>
      </w:r>
      <w:r w:rsidR="00B57A27">
        <w:rPr>
          <w:rFonts w:asciiTheme="minorEastAsia" w:hAnsiTheme="minorEastAsia"/>
          <w:szCs w:val="21"/>
        </w:rPr>
        <w:t>」</w:t>
      </w:r>
      <w:r w:rsidR="00CF75AD">
        <w:rPr>
          <w:rFonts w:asciiTheme="minorEastAsia" w:hAnsiTheme="minorEastAsia"/>
          <w:szCs w:val="21"/>
        </w:rPr>
        <w:t>レストラン</w:t>
      </w:r>
      <w:r>
        <w:rPr>
          <w:rFonts w:asciiTheme="minorEastAsia" w:hAnsiTheme="minorEastAsia"/>
          <w:szCs w:val="21"/>
        </w:rPr>
        <w:t>テナント募集</w:t>
      </w:r>
      <w:r w:rsidR="00491A2A" w:rsidRPr="001F44A9">
        <w:rPr>
          <w:rFonts w:asciiTheme="minorEastAsia" w:eastAsiaTheme="minorEastAsia" w:hAnsiTheme="minorEastAsia"/>
          <w:sz w:val="22"/>
        </w:rPr>
        <w:t>申請を行うに当たり、次の事項について誓約します。</w:t>
      </w:r>
    </w:p>
    <w:p w14:paraId="5FC1FB74" w14:textId="77777777" w:rsidR="00491A2A" w:rsidRPr="001F44A9" w:rsidRDefault="00491A2A">
      <w:pPr>
        <w:rPr>
          <w:rFonts w:asciiTheme="minorEastAsia" w:eastAsiaTheme="minorEastAsia" w:hAnsiTheme="minorEastAsia" w:hint="default"/>
        </w:rPr>
      </w:pPr>
    </w:p>
    <w:p w14:paraId="2FD869C8" w14:textId="77777777" w:rsidR="00491A2A" w:rsidRDefault="00FD4C02">
      <w:pPr>
        <w:ind w:left="213"/>
        <w:rPr>
          <w:rFonts w:asciiTheme="minorEastAsia" w:eastAsiaTheme="minorEastAsia" w:hAnsiTheme="minorEastAsia" w:hint="default"/>
          <w:sz w:val="22"/>
        </w:rPr>
      </w:pPr>
      <w:r>
        <w:rPr>
          <w:rFonts w:asciiTheme="minorEastAsia" w:eastAsiaTheme="minorEastAsia" w:hAnsiTheme="minorEastAsia" w:hint="default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E2A11" wp14:editId="1C20D2E0">
                <wp:simplePos x="0" y="0"/>
                <wp:positionH relativeFrom="column">
                  <wp:posOffset>-59690</wp:posOffset>
                </wp:positionH>
                <wp:positionV relativeFrom="paragraph">
                  <wp:posOffset>127000</wp:posOffset>
                </wp:positionV>
                <wp:extent cx="371475" cy="275590"/>
                <wp:effectExtent l="3175" t="63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D7552" w14:textId="77777777" w:rsidR="00260D45" w:rsidRPr="00C53FB1" w:rsidRDefault="00260D45">
                            <w:pPr>
                              <w:rPr>
                                <w:rFonts w:hint="default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7pt;margin-top:10pt;width:29.25pt;height:21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MqltA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" filled="f" stroked="f">
                <v:textbox style="mso-fit-shape-to-text:t">
                  <w:txbxContent>
                    <w:p w:rsidR="00260D45" w:rsidRPr="00C53FB1" w:rsidRDefault="00260D45">
                      <w:pPr>
                        <w:rPr>
                          <w:rFonts w:hint="default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1A2A" w:rsidRPr="001F44A9">
        <w:rPr>
          <w:rFonts w:asciiTheme="minorEastAsia" w:eastAsiaTheme="minorEastAsia" w:hAnsiTheme="minorEastAsia"/>
          <w:sz w:val="22"/>
        </w:rPr>
        <w:t>※チェック欄（誓約の場合、□にチェックをいれてください。）</w:t>
      </w:r>
    </w:p>
    <w:p w14:paraId="1C5EF2ED" w14:textId="77777777" w:rsidR="00847A87" w:rsidRPr="001F44A9" w:rsidRDefault="00847A87">
      <w:pPr>
        <w:ind w:left="213"/>
        <w:rPr>
          <w:rFonts w:asciiTheme="minorEastAsia" w:eastAsiaTheme="minorEastAsia" w:hAnsiTheme="minorEastAsia" w:hint="default"/>
        </w:rPr>
      </w:pPr>
    </w:p>
    <w:p w14:paraId="019A3CB4" w14:textId="77777777" w:rsidR="00491A2A" w:rsidRPr="001F44A9" w:rsidRDefault="00491A2A">
      <w:pPr>
        <w:ind w:left="213" w:hanging="213"/>
        <w:rPr>
          <w:rFonts w:asciiTheme="minorEastAsia" w:eastAsiaTheme="minorEastAsia" w:hAnsiTheme="minorEastAsia" w:hint="default"/>
        </w:rPr>
      </w:pPr>
      <w:r w:rsidRPr="001F44A9">
        <w:rPr>
          <w:rFonts w:asciiTheme="minorEastAsia" w:eastAsiaTheme="minorEastAsia" w:hAnsiTheme="minorEastAsia"/>
          <w:sz w:val="22"/>
        </w:rPr>
        <w:t>□　自己及び本事業実施主体の構成員・役員等は、次のアからウまでのいずれにも該当するものではありません。また、事業実施主体の運営に対し、アからウまでのいずれの関与もありません。</w:t>
      </w:r>
    </w:p>
    <w:p w14:paraId="15176743" w14:textId="77777777" w:rsidR="00491A2A" w:rsidRPr="001F44A9" w:rsidRDefault="00491A2A">
      <w:pPr>
        <w:pStyle w:val="Word"/>
        <w:spacing w:line="339" w:lineRule="exact"/>
        <w:jc w:val="left"/>
        <w:rPr>
          <w:rFonts w:asciiTheme="minorEastAsia" w:eastAsiaTheme="minorEastAsia" w:hAnsiTheme="minorEastAsia" w:hint="default"/>
          <w:sz w:val="24"/>
        </w:rPr>
      </w:pPr>
    </w:p>
    <w:p w14:paraId="3DE12CB7" w14:textId="77777777" w:rsidR="00491A2A" w:rsidRPr="001F44A9" w:rsidRDefault="00491A2A">
      <w:pPr>
        <w:pStyle w:val="Word"/>
        <w:spacing w:line="339" w:lineRule="exact"/>
        <w:ind w:left="425" w:hanging="213"/>
        <w:rPr>
          <w:rFonts w:asciiTheme="minorEastAsia" w:eastAsiaTheme="minorEastAsia" w:hAnsiTheme="minorEastAsia" w:hint="default"/>
          <w:sz w:val="24"/>
        </w:rPr>
      </w:pPr>
      <w:r w:rsidRPr="001F44A9">
        <w:rPr>
          <w:rFonts w:asciiTheme="minorEastAsia" w:eastAsiaTheme="minorEastAsia" w:hAnsiTheme="minorEastAsia"/>
          <w:sz w:val="22"/>
        </w:rPr>
        <w:t>ア　暴力団（暴力団員による不当な行為の防止等に関する法律（平成３年法律第７７号）第２条第２号に規定する暴力団をいう。以下同じ。）</w:t>
      </w:r>
    </w:p>
    <w:p w14:paraId="027D3061" w14:textId="77777777" w:rsidR="00491A2A" w:rsidRPr="001F44A9" w:rsidRDefault="00491A2A">
      <w:pPr>
        <w:pStyle w:val="Word"/>
        <w:spacing w:line="339" w:lineRule="exact"/>
        <w:ind w:left="425" w:hanging="213"/>
        <w:jc w:val="left"/>
        <w:rPr>
          <w:rFonts w:asciiTheme="minorEastAsia" w:eastAsiaTheme="minorEastAsia" w:hAnsiTheme="minorEastAsia" w:hint="default"/>
          <w:sz w:val="24"/>
        </w:rPr>
      </w:pPr>
    </w:p>
    <w:p w14:paraId="17B5A466" w14:textId="77777777" w:rsidR="00491A2A" w:rsidRPr="001F44A9" w:rsidRDefault="00491A2A">
      <w:pPr>
        <w:pStyle w:val="Word"/>
        <w:spacing w:line="339" w:lineRule="exact"/>
        <w:ind w:left="425" w:hanging="213"/>
        <w:rPr>
          <w:rFonts w:asciiTheme="minorEastAsia" w:eastAsiaTheme="minorEastAsia" w:hAnsiTheme="minorEastAsia" w:hint="default"/>
          <w:sz w:val="24"/>
        </w:rPr>
      </w:pPr>
      <w:r w:rsidRPr="001F44A9">
        <w:rPr>
          <w:rFonts w:asciiTheme="minorEastAsia" w:eastAsiaTheme="minorEastAsia" w:hAnsiTheme="minorEastAsia"/>
          <w:sz w:val="22"/>
        </w:rPr>
        <w:t>イ　暴力団員（同法第２条第６号に規定する暴力団員をいう。以下同じ。）</w:t>
      </w:r>
    </w:p>
    <w:p w14:paraId="2E70A883" w14:textId="77777777" w:rsidR="00491A2A" w:rsidRPr="001F44A9" w:rsidRDefault="00491A2A">
      <w:pPr>
        <w:pStyle w:val="Word"/>
        <w:spacing w:line="339" w:lineRule="exact"/>
        <w:ind w:left="425" w:hanging="213"/>
        <w:rPr>
          <w:rFonts w:asciiTheme="minorEastAsia" w:eastAsiaTheme="minorEastAsia" w:hAnsiTheme="minorEastAsia" w:hint="default"/>
          <w:sz w:val="24"/>
        </w:rPr>
      </w:pPr>
    </w:p>
    <w:p w14:paraId="32FD70B3" w14:textId="77777777" w:rsidR="00491A2A" w:rsidRDefault="00491A2A">
      <w:pPr>
        <w:pStyle w:val="Word"/>
        <w:spacing w:line="339" w:lineRule="exact"/>
        <w:ind w:left="425" w:hanging="213"/>
        <w:jc w:val="left"/>
        <w:rPr>
          <w:rFonts w:asciiTheme="minorEastAsia" w:eastAsiaTheme="minorEastAsia" w:hAnsiTheme="minorEastAsia" w:hint="default"/>
          <w:sz w:val="22"/>
        </w:rPr>
      </w:pPr>
      <w:r w:rsidRPr="001F44A9">
        <w:rPr>
          <w:rFonts w:asciiTheme="minorEastAsia" w:eastAsiaTheme="minorEastAsia" w:hAnsiTheme="minorEastAsia"/>
          <w:sz w:val="22"/>
        </w:rPr>
        <w:t>ウ　暴力団若しくは暴力団員と密接な関係を有する者</w:t>
      </w:r>
    </w:p>
    <w:p w14:paraId="3FD944F7" w14:textId="77777777" w:rsidR="00847A87" w:rsidRPr="001F44A9" w:rsidRDefault="00847A87">
      <w:pPr>
        <w:pStyle w:val="Word"/>
        <w:spacing w:line="339" w:lineRule="exact"/>
        <w:ind w:left="425" w:hanging="213"/>
        <w:jc w:val="left"/>
        <w:rPr>
          <w:rFonts w:asciiTheme="minorEastAsia" w:eastAsiaTheme="minorEastAsia" w:hAnsiTheme="minorEastAsia" w:hint="default"/>
          <w:sz w:val="24"/>
        </w:rPr>
      </w:pPr>
    </w:p>
    <w:p w14:paraId="0D378B94" w14:textId="77777777" w:rsidR="00847A87" w:rsidRPr="00FF0F4B" w:rsidRDefault="00847A87" w:rsidP="00FF0F4B">
      <w:pPr>
        <w:ind w:left="213" w:hanging="213"/>
        <w:rPr>
          <w:rFonts w:asciiTheme="minorEastAsia" w:hAnsiTheme="minorEastAsia" w:hint="default"/>
        </w:rPr>
      </w:pPr>
      <w:r w:rsidRPr="001F44A9">
        <w:rPr>
          <w:rFonts w:asciiTheme="minorEastAsia" w:eastAsiaTheme="minorEastAsia" w:hAnsiTheme="minorEastAsia"/>
          <w:sz w:val="22"/>
        </w:rPr>
        <w:t xml:space="preserve">□　</w:t>
      </w:r>
      <w:r w:rsidR="00FF0F4B">
        <w:rPr>
          <w:rFonts w:asciiTheme="minorEastAsia" w:hAnsiTheme="minorEastAsia"/>
        </w:rPr>
        <w:t>都城市暴力団排除条例（</w:t>
      </w:r>
      <w:r>
        <w:rPr>
          <w:rFonts w:asciiTheme="minorEastAsia" w:hAnsiTheme="minorEastAsia"/>
        </w:rPr>
        <w:t>以下「条例」という。）に規定する事項に関して、次のア、イのとおり</w:t>
      </w:r>
      <w:r w:rsidRPr="00434144">
        <w:rPr>
          <w:rFonts w:asciiTheme="minorEastAsia" w:hAnsiTheme="minorEastAsia"/>
        </w:rPr>
        <w:t>誓約及び同意します。</w:t>
      </w:r>
    </w:p>
    <w:p w14:paraId="26F26A0F" w14:textId="77777777" w:rsidR="00491A2A" w:rsidRPr="00847A87" w:rsidRDefault="00491A2A">
      <w:pPr>
        <w:pStyle w:val="Word"/>
        <w:spacing w:line="339" w:lineRule="exact"/>
        <w:rPr>
          <w:rFonts w:asciiTheme="minorEastAsia" w:eastAsiaTheme="minorEastAsia" w:hAnsiTheme="minorEastAsia" w:hint="default"/>
          <w:sz w:val="24"/>
        </w:rPr>
      </w:pPr>
    </w:p>
    <w:p w14:paraId="3CDB8B41" w14:textId="77777777" w:rsidR="00847A87" w:rsidRDefault="00847A87" w:rsidP="00847A87">
      <w:pPr>
        <w:ind w:leftChars="100" w:left="853" w:hangingChars="300" w:hanging="640"/>
        <w:rPr>
          <w:rFonts w:asciiTheme="minorEastAsia" w:hAnsiTheme="minorEastAsia" w:hint="default"/>
          <w:szCs w:val="21"/>
        </w:rPr>
      </w:pPr>
      <w:r w:rsidRPr="00847A87">
        <w:rPr>
          <w:rFonts w:asciiTheme="minorEastAsia" w:hAnsiTheme="minorEastAsia"/>
          <w:szCs w:val="21"/>
        </w:rPr>
        <w:t>ア　条例に基づき、市が暴力団を利することがないことを確認するため、市の求めに応じて個人及</w:t>
      </w:r>
    </w:p>
    <w:p w14:paraId="4D7A133B" w14:textId="77777777" w:rsidR="00847A87" w:rsidRDefault="00847A87" w:rsidP="00847A87">
      <w:pPr>
        <w:ind w:leftChars="200" w:left="854" w:hangingChars="200" w:hanging="427"/>
        <w:rPr>
          <w:rFonts w:asciiTheme="minorEastAsia" w:hAnsiTheme="minorEastAsia" w:hint="default"/>
          <w:szCs w:val="21"/>
        </w:rPr>
      </w:pPr>
      <w:r w:rsidRPr="00847A87">
        <w:rPr>
          <w:rFonts w:asciiTheme="minorEastAsia" w:hAnsiTheme="minorEastAsia"/>
          <w:szCs w:val="21"/>
        </w:rPr>
        <w:t>び法人等の役員等に関する個人情報を提供し、その情報を市が警察機関へ照会することに同意し</w:t>
      </w:r>
    </w:p>
    <w:p w14:paraId="5F40975F" w14:textId="77777777" w:rsidR="00847A87" w:rsidRPr="00847A87" w:rsidRDefault="00847A87" w:rsidP="00847A87">
      <w:pPr>
        <w:ind w:leftChars="200" w:left="854" w:hangingChars="200" w:hanging="427"/>
        <w:rPr>
          <w:rFonts w:asciiTheme="minorEastAsia" w:hAnsiTheme="minorEastAsia" w:hint="default"/>
          <w:szCs w:val="21"/>
        </w:rPr>
      </w:pPr>
      <w:r w:rsidRPr="00847A87">
        <w:rPr>
          <w:rFonts w:asciiTheme="minorEastAsia" w:hAnsiTheme="minorEastAsia"/>
          <w:szCs w:val="21"/>
        </w:rPr>
        <w:t>ます。</w:t>
      </w:r>
    </w:p>
    <w:p w14:paraId="4BFC08A7" w14:textId="77777777" w:rsidR="00491A2A" w:rsidRPr="00847A87" w:rsidRDefault="00491A2A">
      <w:pPr>
        <w:pStyle w:val="a4"/>
        <w:spacing w:line="290" w:lineRule="exact"/>
        <w:rPr>
          <w:rFonts w:asciiTheme="minorEastAsia" w:eastAsiaTheme="minorEastAsia" w:hAnsiTheme="minorEastAsia" w:hint="default"/>
          <w:sz w:val="21"/>
          <w:szCs w:val="21"/>
        </w:rPr>
      </w:pPr>
    </w:p>
    <w:p w14:paraId="78ADD18E" w14:textId="77777777" w:rsidR="00E35E15" w:rsidRDefault="00847A87" w:rsidP="00E35E15">
      <w:pPr>
        <w:ind w:leftChars="100" w:left="853" w:hangingChars="300" w:hanging="640"/>
        <w:rPr>
          <w:rFonts w:asciiTheme="minorEastAsia" w:hAnsiTheme="minorEastAsia" w:hint="default"/>
          <w:szCs w:val="21"/>
        </w:rPr>
      </w:pPr>
      <w:r w:rsidRPr="009F5AEB">
        <w:rPr>
          <w:rFonts w:asciiTheme="minorEastAsia" w:hAnsiTheme="minorEastAsia"/>
          <w:szCs w:val="21"/>
        </w:rPr>
        <w:t>イ　誓約事項に虚偽があった場合、又は同意事項に反した場合は、この</w:t>
      </w:r>
      <w:r w:rsidR="00E35E15">
        <w:rPr>
          <w:rFonts w:asciiTheme="minorEastAsia" w:eastAsiaTheme="minorEastAsia" w:hAnsiTheme="minorEastAsia"/>
          <w:sz w:val="22"/>
        </w:rPr>
        <w:t>高城健康増進センター「</w:t>
      </w:r>
      <w:r w:rsidR="00E35E15">
        <w:rPr>
          <w:rFonts w:asciiTheme="minorEastAsia" w:hAnsiTheme="minorEastAsia"/>
          <w:szCs w:val="21"/>
        </w:rPr>
        <w:t>観</w:t>
      </w:r>
    </w:p>
    <w:p w14:paraId="0C31C646" w14:textId="77777777" w:rsidR="00E35E15" w:rsidRDefault="00E35E15" w:rsidP="00E35E15">
      <w:pPr>
        <w:ind w:leftChars="200" w:left="854" w:hangingChars="200" w:hanging="427"/>
        <w:rPr>
          <w:rFonts w:asciiTheme="minorEastAsia" w:hAnsiTheme="minorEastAsia" w:hint="default"/>
          <w:szCs w:val="21"/>
        </w:rPr>
      </w:pPr>
      <w:r>
        <w:rPr>
          <w:rFonts w:asciiTheme="minorEastAsia" w:hAnsiTheme="minorEastAsia"/>
          <w:szCs w:val="21"/>
        </w:rPr>
        <w:t>音さくらの里」レストランテナント募集</w:t>
      </w:r>
      <w:r w:rsidR="00847A87" w:rsidRPr="009F5AEB">
        <w:rPr>
          <w:rFonts w:asciiTheme="minorEastAsia" w:hAnsiTheme="minorEastAsia"/>
          <w:szCs w:val="21"/>
        </w:rPr>
        <w:t>の申請に関して不利益を被ることとなっても一切異議は</w:t>
      </w:r>
    </w:p>
    <w:p w14:paraId="143FC53B" w14:textId="6C9023A0" w:rsidR="004C7EA6" w:rsidRPr="001F44A9" w:rsidRDefault="00847A87" w:rsidP="00CF75AD">
      <w:pPr>
        <w:ind w:leftChars="200" w:left="854" w:hangingChars="200" w:hanging="427"/>
        <w:rPr>
          <w:rFonts w:asciiTheme="minorEastAsia" w:eastAsiaTheme="minorEastAsia" w:hAnsiTheme="minorEastAsia" w:hint="default"/>
        </w:rPr>
      </w:pPr>
      <w:r w:rsidRPr="009F5AEB">
        <w:rPr>
          <w:rFonts w:asciiTheme="minorEastAsia" w:hAnsiTheme="minorEastAsia"/>
          <w:szCs w:val="21"/>
        </w:rPr>
        <w:t>申し立てません。</w:t>
      </w:r>
    </w:p>
    <w:sectPr w:rsidR="004C7EA6" w:rsidRPr="001F44A9" w:rsidSect="00DB6F97">
      <w:endnotePr>
        <w:numFmt w:val="decimal"/>
      </w:endnotePr>
      <w:pgSz w:w="11906" w:h="16838"/>
      <w:pgMar w:top="1134" w:right="1134" w:bottom="1134" w:left="1134" w:header="567" w:footer="0" w:gutter="0"/>
      <w:cols w:space="720"/>
      <w:docGrid w:type="linesAndChars" w:linePitch="290" w:charSpace="6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E4BF8" w14:textId="77777777" w:rsidR="00F65FA4" w:rsidRDefault="00F65FA4">
      <w:pPr>
        <w:spacing w:before="74"/>
        <w:rPr>
          <w:rFonts w:hint="default"/>
        </w:rPr>
      </w:pPr>
      <w:r>
        <w:continuationSeparator/>
      </w:r>
    </w:p>
  </w:endnote>
  <w:endnote w:type="continuationSeparator" w:id="0">
    <w:p w14:paraId="3AA35A1D" w14:textId="77777777" w:rsidR="00F65FA4" w:rsidRDefault="00F65FA4">
      <w:pPr>
        <w:spacing w:before="7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6E558" w14:textId="77777777" w:rsidR="00F65FA4" w:rsidRDefault="00F65FA4">
      <w:pPr>
        <w:spacing w:before="74"/>
        <w:rPr>
          <w:rFonts w:hint="default"/>
        </w:rPr>
      </w:pPr>
      <w:r>
        <w:continuationSeparator/>
      </w:r>
    </w:p>
  </w:footnote>
  <w:footnote w:type="continuationSeparator" w:id="0">
    <w:p w14:paraId="6FC49D3B" w14:textId="77777777" w:rsidR="00F65FA4" w:rsidRDefault="00F65FA4">
      <w:pPr>
        <w:spacing w:before="7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7C3FFF"/>
    <w:multiLevelType w:val="hybridMultilevel"/>
    <w:tmpl w:val="B73E3314"/>
    <w:lvl w:ilvl="0" w:tplc="8534A948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854D79"/>
    <w:multiLevelType w:val="hybridMultilevel"/>
    <w:tmpl w:val="A04025CC"/>
    <w:lvl w:ilvl="0" w:tplc="9BC20E4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447E55"/>
    <w:multiLevelType w:val="hybridMultilevel"/>
    <w:tmpl w:val="3BF6BE08"/>
    <w:lvl w:ilvl="0" w:tplc="F592734A">
      <w:start w:val="1"/>
      <w:numFmt w:val="decimalFullWidth"/>
      <w:lvlText w:val="（%1）"/>
      <w:lvlJc w:val="left"/>
      <w:pPr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79A62379"/>
    <w:multiLevelType w:val="hybridMultilevel"/>
    <w:tmpl w:val="400455BC"/>
    <w:lvl w:ilvl="0" w:tplc="FDE85F58">
      <w:start w:val="1"/>
      <w:numFmt w:val="decimalFullWidth"/>
      <w:lvlText w:val="（%1）"/>
      <w:lvlJc w:val="left"/>
      <w:pPr>
        <w:ind w:left="96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num w:numId="1" w16cid:durableId="128716557">
    <w:abstractNumId w:val="1"/>
  </w:num>
  <w:num w:numId="2" w16cid:durableId="1106072721">
    <w:abstractNumId w:val="2"/>
  </w:num>
  <w:num w:numId="3" w16cid:durableId="57830201">
    <w:abstractNumId w:val="3"/>
  </w:num>
  <w:num w:numId="4" w16cid:durableId="162346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7"/>
  <w:hyphenationZone w:val="0"/>
  <w:drawingGridHorizontalSpacing w:val="375"/>
  <w:drawingGridVerticalSpacing w:val="29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57A"/>
    <w:rsid w:val="00005405"/>
    <w:rsid w:val="000303D8"/>
    <w:rsid w:val="00030BBF"/>
    <w:rsid w:val="00032867"/>
    <w:rsid w:val="000504C7"/>
    <w:rsid w:val="00066B14"/>
    <w:rsid w:val="000C4496"/>
    <w:rsid w:val="000E2B5F"/>
    <w:rsid w:val="000E43C9"/>
    <w:rsid w:val="00115AE4"/>
    <w:rsid w:val="0012216B"/>
    <w:rsid w:val="00162E57"/>
    <w:rsid w:val="001A13DF"/>
    <w:rsid w:val="001D1259"/>
    <w:rsid w:val="001D5E27"/>
    <w:rsid w:val="001F092A"/>
    <w:rsid w:val="001F44A9"/>
    <w:rsid w:val="002269B2"/>
    <w:rsid w:val="00260D45"/>
    <w:rsid w:val="00283915"/>
    <w:rsid w:val="002C46AC"/>
    <w:rsid w:val="002F6A30"/>
    <w:rsid w:val="00300060"/>
    <w:rsid w:val="00304904"/>
    <w:rsid w:val="003111B4"/>
    <w:rsid w:val="00313090"/>
    <w:rsid w:val="0033075D"/>
    <w:rsid w:val="003A6CDD"/>
    <w:rsid w:val="003F5BD1"/>
    <w:rsid w:val="0044457A"/>
    <w:rsid w:val="00487FB9"/>
    <w:rsid w:val="00491A2A"/>
    <w:rsid w:val="00496B9D"/>
    <w:rsid w:val="004C7EA6"/>
    <w:rsid w:val="005165FC"/>
    <w:rsid w:val="0055275F"/>
    <w:rsid w:val="00582F71"/>
    <w:rsid w:val="005E3104"/>
    <w:rsid w:val="00603606"/>
    <w:rsid w:val="0061777A"/>
    <w:rsid w:val="006703A1"/>
    <w:rsid w:val="006773F9"/>
    <w:rsid w:val="00677AD7"/>
    <w:rsid w:val="006C0FC4"/>
    <w:rsid w:val="006E1D4B"/>
    <w:rsid w:val="006F705C"/>
    <w:rsid w:val="00724637"/>
    <w:rsid w:val="00752972"/>
    <w:rsid w:val="007C766C"/>
    <w:rsid w:val="007D63CF"/>
    <w:rsid w:val="007F0375"/>
    <w:rsid w:val="0080007A"/>
    <w:rsid w:val="00822391"/>
    <w:rsid w:val="00847A87"/>
    <w:rsid w:val="00850FA2"/>
    <w:rsid w:val="00870CFC"/>
    <w:rsid w:val="008944F7"/>
    <w:rsid w:val="008A35FA"/>
    <w:rsid w:val="008C425A"/>
    <w:rsid w:val="008F17D4"/>
    <w:rsid w:val="008F224B"/>
    <w:rsid w:val="00900864"/>
    <w:rsid w:val="00906227"/>
    <w:rsid w:val="00936741"/>
    <w:rsid w:val="00961308"/>
    <w:rsid w:val="00973A20"/>
    <w:rsid w:val="00994140"/>
    <w:rsid w:val="009C15CC"/>
    <w:rsid w:val="009C183F"/>
    <w:rsid w:val="009C5C53"/>
    <w:rsid w:val="009C7C54"/>
    <w:rsid w:val="009E1E90"/>
    <w:rsid w:val="009F5AEB"/>
    <w:rsid w:val="00A04868"/>
    <w:rsid w:val="00A06F4E"/>
    <w:rsid w:val="00A34F6C"/>
    <w:rsid w:val="00AC77A0"/>
    <w:rsid w:val="00AD63BF"/>
    <w:rsid w:val="00B12254"/>
    <w:rsid w:val="00B12561"/>
    <w:rsid w:val="00B15902"/>
    <w:rsid w:val="00B577BC"/>
    <w:rsid w:val="00B57A27"/>
    <w:rsid w:val="00BB222F"/>
    <w:rsid w:val="00BB353B"/>
    <w:rsid w:val="00BB380B"/>
    <w:rsid w:val="00BC63CF"/>
    <w:rsid w:val="00C14012"/>
    <w:rsid w:val="00C53FB1"/>
    <w:rsid w:val="00C8764D"/>
    <w:rsid w:val="00C92FAC"/>
    <w:rsid w:val="00C9480B"/>
    <w:rsid w:val="00CC6297"/>
    <w:rsid w:val="00CD18B7"/>
    <w:rsid w:val="00CD6661"/>
    <w:rsid w:val="00CE579A"/>
    <w:rsid w:val="00CF4F44"/>
    <w:rsid w:val="00CF75AD"/>
    <w:rsid w:val="00D14956"/>
    <w:rsid w:val="00D6474D"/>
    <w:rsid w:val="00D93112"/>
    <w:rsid w:val="00DA5E63"/>
    <w:rsid w:val="00DB6F97"/>
    <w:rsid w:val="00DD39BF"/>
    <w:rsid w:val="00E24C43"/>
    <w:rsid w:val="00E35E15"/>
    <w:rsid w:val="00E617B5"/>
    <w:rsid w:val="00EE34F0"/>
    <w:rsid w:val="00EF402B"/>
    <w:rsid w:val="00EF6FAE"/>
    <w:rsid w:val="00F06EFC"/>
    <w:rsid w:val="00F16A2A"/>
    <w:rsid w:val="00F315D2"/>
    <w:rsid w:val="00F3362A"/>
    <w:rsid w:val="00F65FA4"/>
    <w:rsid w:val="00F94C81"/>
    <w:rsid w:val="00F972FF"/>
    <w:rsid w:val="00FD4C02"/>
    <w:rsid w:val="00FF01BB"/>
    <w:rsid w:val="00FF08BB"/>
    <w:rsid w:val="00FF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60F508"/>
  <w15:docId w15:val="{D4EE6061-7873-4335-8E7F-6A4A85783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97"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1">
    <w:name w:val="heading 1"/>
    <w:basedOn w:val="a"/>
    <w:next w:val="a"/>
    <w:link w:val="10"/>
    <w:uiPriority w:val="9"/>
    <w:qFormat/>
    <w:rsid w:val="00CF4F4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DB6F97"/>
    <w:pPr>
      <w:textAlignment w:val="center"/>
    </w:pPr>
  </w:style>
  <w:style w:type="paragraph" w:customStyle="1" w:styleId="11">
    <w:name w:val="吹き出し1"/>
    <w:basedOn w:val="a"/>
    <w:rsid w:val="00DB6F97"/>
    <w:pPr>
      <w:textAlignment w:val="center"/>
    </w:pPr>
    <w:rPr>
      <w:rFonts w:ascii="Arial" w:eastAsia="ＭＳ ゴシック" w:hAnsi="Arial"/>
      <w:sz w:val="18"/>
    </w:rPr>
  </w:style>
  <w:style w:type="character" w:customStyle="1" w:styleId="a3">
    <w:name w:val="ヘッダー (文字)"/>
    <w:basedOn w:val="a0"/>
    <w:rsid w:val="00DB6F97"/>
    <w:rPr>
      <w:rFonts w:ascii="Times New Roman" w:eastAsia="ＭＳ 明朝" w:hAnsi="Times New Roman"/>
      <w:color w:val="000000"/>
      <w:sz w:val="21"/>
    </w:rPr>
  </w:style>
  <w:style w:type="paragraph" w:customStyle="1" w:styleId="12">
    <w:name w:val="フッター1"/>
    <w:basedOn w:val="a"/>
    <w:rsid w:val="00DB6F97"/>
    <w:pPr>
      <w:snapToGrid w:val="0"/>
      <w:textAlignment w:val="center"/>
    </w:pPr>
  </w:style>
  <w:style w:type="paragraph" w:customStyle="1" w:styleId="a4">
    <w:name w:val="標準(太郎文書スタイル)"/>
    <w:basedOn w:val="a"/>
    <w:rsid w:val="00DB6F97"/>
    <w:pPr>
      <w:textAlignment w:val="center"/>
    </w:pPr>
    <w:rPr>
      <w:rFonts w:ascii="ＭＳ 明朝" w:hAnsi="ＭＳ 明朝"/>
      <w:sz w:val="24"/>
    </w:rPr>
  </w:style>
  <w:style w:type="character" w:customStyle="1" w:styleId="a5">
    <w:name w:val="吹き出し (文字)"/>
    <w:basedOn w:val="a0"/>
    <w:rsid w:val="00DB6F97"/>
    <w:rPr>
      <w:rFonts w:ascii="ＭＳ 明朝" w:eastAsia="ＭＳ 明朝" w:hAnsi="ＭＳ 明朝"/>
      <w:color w:val="000000"/>
      <w:sz w:val="18"/>
    </w:rPr>
  </w:style>
  <w:style w:type="paragraph" w:customStyle="1" w:styleId="13">
    <w:name w:val="ヘッダー1"/>
    <w:basedOn w:val="a"/>
    <w:rsid w:val="00DB6F97"/>
    <w:pPr>
      <w:snapToGrid w:val="0"/>
      <w:textAlignment w:val="center"/>
    </w:pPr>
  </w:style>
  <w:style w:type="character" w:customStyle="1" w:styleId="a6">
    <w:name w:val="フッター (文字)"/>
    <w:basedOn w:val="a0"/>
    <w:rsid w:val="00DB6F97"/>
    <w:rPr>
      <w:rFonts w:ascii="Times New Roman" w:eastAsia="ＭＳ 明朝" w:hAnsi="Times New Roman"/>
      <w:color w:val="000000"/>
      <w:sz w:val="21"/>
    </w:rPr>
  </w:style>
  <w:style w:type="character" w:customStyle="1" w:styleId="a7">
    <w:name w:val="脚注(標準)"/>
    <w:basedOn w:val="a0"/>
    <w:rsid w:val="00DB6F97"/>
    <w:rPr>
      <w:vertAlign w:val="superscript"/>
    </w:rPr>
  </w:style>
  <w:style w:type="character" w:customStyle="1" w:styleId="a8">
    <w:name w:val="脚注ｴﾘｱ(標準)"/>
    <w:basedOn w:val="a0"/>
    <w:rsid w:val="00DB6F97"/>
  </w:style>
  <w:style w:type="paragraph" w:styleId="a9">
    <w:name w:val="header"/>
    <w:basedOn w:val="a"/>
    <w:link w:val="14"/>
    <w:uiPriority w:val="99"/>
    <w:unhideWhenUsed/>
    <w:rsid w:val="0044457A"/>
    <w:pPr>
      <w:tabs>
        <w:tab w:val="center" w:pos="4252"/>
        <w:tab w:val="right" w:pos="8504"/>
      </w:tabs>
      <w:snapToGrid w:val="0"/>
    </w:pPr>
  </w:style>
  <w:style w:type="character" w:customStyle="1" w:styleId="14">
    <w:name w:val="ヘッダー (文字)1"/>
    <w:basedOn w:val="a0"/>
    <w:link w:val="a9"/>
    <w:uiPriority w:val="99"/>
    <w:rsid w:val="0044457A"/>
    <w:rPr>
      <w:rFonts w:ascii="Times New Roman" w:hAnsi="Times New Roman"/>
      <w:color w:val="000000"/>
      <w:sz w:val="21"/>
    </w:rPr>
  </w:style>
  <w:style w:type="paragraph" w:styleId="aa">
    <w:name w:val="footer"/>
    <w:basedOn w:val="a"/>
    <w:link w:val="15"/>
    <w:uiPriority w:val="99"/>
    <w:unhideWhenUsed/>
    <w:rsid w:val="0044457A"/>
    <w:pPr>
      <w:tabs>
        <w:tab w:val="center" w:pos="4252"/>
        <w:tab w:val="right" w:pos="8504"/>
      </w:tabs>
      <w:snapToGrid w:val="0"/>
    </w:pPr>
  </w:style>
  <w:style w:type="character" w:customStyle="1" w:styleId="15">
    <w:name w:val="フッター (文字)1"/>
    <w:basedOn w:val="a0"/>
    <w:link w:val="aa"/>
    <w:uiPriority w:val="99"/>
    <w:rsid w:val="0044457A"/>
    <w:rPr>
      <w:rFonts w:ascii="Times New Roman" w:hAnsi="Times New Roman"/>
      <w:color w:val="000000"/>
      <w:sz w:val="21"/>
    </w:rPr>
  </w:style>
  <w:style w:type="paragraph" w:styleId="ab">
    <w:name w:val="Balloon Text"/>
    <w:basedOn w:val="a"/>
    <w:link w:val="16"/>
    <w:uiPriority w:val="99"/>
    <w:semiHidden/>
    <w:unhideWhenUsed/>
    <w:rsid w:val="00603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16">
    <w:name w:val="吹き出し (文字)1"/>
    <w:basedOn w:val="a0"/>
    <w:link w:val="ab"/>
    <w:uiPriority w:val="99"/>
    <w:semiHidden/>
    <w:rsid w:val="00603606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12216B"/>
    <w:pPr>
      <w:ind w:leftChars="400" w:left="840"/>
    </w:pPr>
  </w:style>
  <w:style w:type="paragraph" w:styleId="ad">
    <w:name w:val="No Spacing"/>
    <w:uiPriority w:val="1"/>
    <w:qFormat/>
    <w:rsid w:val="00CF4F44"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customStyle="1" w:styleId="10">
    <w:name w:val="見出し 1 (文字)"/>
    <w:basedOn w:val="a0"/>
    <w:link w:val="1"/>
    <w:uiPriority w:val="9"/>
    <w:rsid w:val="00CF4F44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E24C43"/>
  </w:style>
  <w:style w:type="character" w:customStyle="1" w:styleId="af">
    <w:name w:val="日付 (文字)"/>
    <w:basedOn w:val="a0"/>
    <w:link w:val="ae"/>
    <w:uiPriority w:val="99"/>
    <w:semiHidden/>
    <w:rsid w:val="00E24C43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45D20-6440-468C-960D-6B22947B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森林づくり活動支援事業補助金交付要綱 平成１８年 ５月２９日 環境森林部環境森林課 みやざきの森林づくり推進室 （趣旨）</vt:lpstr>
    </vt:vector>
  </TitlesOfParts>
  <Company>miyazakiken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森林づくり活動支援事業補助金交付要綱 平成１８年 ５月２９日 環境森林部環境森林課 みやざきの森林づくり推進室 （趣旨）</dc:title>
  <dc:creator>宮崎県</dc:creator>
  <cp:lastModifiedBy>user</cp:lastModifiedBy>
  <cp:revision>8</cp:revision>
  <cp:lastPrinted>2021-09-16T10:54:00Z</cp:lastPrinted>
  <dcterms:created xsi:type="dcterms:W3CDTF">2021-09-16T10:40:00Z</dcterms:created>
  <dcterms:modified xsi:type="dcterms:W3CDTF">2024-10-16T03:47:00Z</dcterms:modified>
</cp:coreProperties>
</file>